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F3" w:rsidRPr="001F4EF3" w:rsidRDefault="001F4EF3">
      <w:pPr>
        <w:pStyle w:val="ConsPlusTitle"/>
        <w:jc w:val="center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ГОСУДАРСТВЕННОЕ САНИТАРНО-ЭПИДЕМИОЛОГИЧЕСКОЕ НОРМИРОВАНИЕ</w:t>
      </w:r>
    </w:p>
    <w:p w:rsidR="001F4EF3" w:rsidRPr="001F4EF3" w:rsidRDefault="001F4EF3">
      <w:pPr>
        <w:pStyle w:val="ConsPlusTitle"/>
        <w:jc w:val="center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РОССИЙСКОЙ ФЕДЕРАЦИИ</w:t>
      </w:r>
    </w:p>
    <w:p w:rsidR="001F4EF3" w:rsidRPr="001F4EF3" w:rsidRDefault="001F4EF3">
      <w:pPr>
        <w:pStyle w:val="ConsPlusNormal"/>
        <w:jc w:val="both"/>
        <w:rPr>
          <w:rFonts w:ascii="Times New Roman" w:hAnsi="Times New Roman" w:cs="Times New Roman"/>
        </w:rPr>
      </w:pPr>
    </w:p>
    <w:p w:rsidR="001F4EF3" w:rsidRPr="001F4EF3" w:rsidRDefault="001F4EF3">
      <w:pPr>
        <w:pStyle w:val="ConsPlusNormal"/>
        <w:jc w:val="right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Утверждаю</w:t>
      </w:r>
    </w:p>
    <w:p w:rsidR="001F4EF3" w:rsidRPr="001F4EF3" w:rsidRDefault="001F4EF3">
      <w:pPr>
        <w:pStyle w:val="ConsPlusNormal"/>
        <w:jc w:val="right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Руководитель Федеральной службы</w:t>
      </w:r>
    </w:p>
    <w:p w:rsidR="001F4EF3" w:rsidRPr="001F4EF3" w:rsidRDefault="001F4EF3">
      <w:pPr>
        <w:pStyle w:val="ConsPlusNormal"/>
        <w:jc w:val="right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по надзору в сфере защиты</w:t>
      </w:r>
    </w:p>
    <w:p w:rsidR="001F4EF3" w:rsidRPr="001F4EF3" w:rsidRDefault="001F4EF3">
      <w:pPr>
        <w:pStyle w:val="ConsPlusNormal"/>
        <w:jc w:val="right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прав потребителей</w:t>
      </w:r>
    </w:p>
    <w:p w:rsidR="001F4EF3" w:rsidRPr="001F4EF3" w:rsidRDefault="001F4EF3">
      <w:pPr>
        <w:pStyle w:val="ConsPlusNormal"/>
        <w:jc w:val="right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и благополучия человека,</w:t>
      </w:r>
    </w:p>
    <w:p w:rsidR="001F4EF3" w:rsidRPr="001F4EF3" w:rsidRDefault="001F4EF3">
      <w:pPr>
        <w:pStyle w:val="ConsPlusNormal"/>
        <w:jc w:val="right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Главный государственный</w:t>
      </w:r>
    </w:p>
    <w:p w:rsidR="001F4EF3" w:rsidRPr="001F4EF3" w:rsidRDefault="001F4EF3">
      <w:pPr>
        <w:pStyle w:val="ConsPlusNormal"/>
        <w:jc w:val="right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санитарный врач</w:t>
      </w:r>
    </w:p>
    <w:p w:rsidR="001F4EF3" w:rsidRPr="001F4EF3" w:rsidRDefault="001F4EF3">
      <w:pPr>
        <w:pStyle w:val="ConsPlusNormal"/>
        <w:jc w:val="right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Российской Федерации</w:t>
      </w:r>
    </w:p>
    <w:p w:rsidR="001F4EF3" w:rsidRPr="001F4EF3" w:rsidRDefault="001F4EF3">
      <w:pPr>
        <w:pStyle w:val="ConsPlusNormal"/>
        <w:jc w:val="right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А.Ю.ПОПОВА</w:t>
      </w:r>
    </w:p>
    <w:p w:rsidR="001F4EF3" w:rsidRPr="001F4EF3" w:rsidRDefault="001F4EF3">
      <w:pPr>
        <w:pStyle w:val="ConsPlusNormal"/>
        <w:jc w:val="right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30 мая 2020 г.</w:t>
      </w:r>
    </w:p>
    <w:p w:rsidR="001F4EF3" w:rsidRPr="001F4EF3" w:rsidRDefault="001F4EF3">
      <w:pPr>
        <w:pStyle w:val="ConsPlusNormal"/>
        <w:jc w:val="both"/>
        <w:rPr>
          <w:rFonts w:ascii="Times New Roman" w:hAnsi="Times New Roman" w:cs="Times New Roman"/>
        </w:rPr>
      </w:pPr>
    </w:p>
    <w:p w:rsidR="001F4EF3" w:rsidRPr="001F4EF3" w:rsidRDefault="001F4EF3">
      <w:pPr>
        <w:pStyle w:val="ConsPlusTitle"/>
        <w:jc w:val="center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3.1. ПРОФИЛАКТИКА ИНФЕКЦИОННЫХ БОЛЕЗНЕЙ</w:t>
      </w:r>
    </w:p>
    <w:p w:rsidR="001F4EF3" w:rsidRPr="001F4EF3" w:rsidRDefault="001F4EF3">
      <w:pPr>
        <w:pStyle w:val="ConsPlusTitle"/>
        <w:jc w:val="center"/>
        <w:rPr>
          <w:rFonts w:ascii="Times New Roman" w:hAnsi="Times New Roman" w:cs="Times New Roman"/>
        </w:rPr>
      </w:pPr>
    </w:p>
    <w:p w:rsidR="001F4EF3" w:rsidRPr="001F4EF3" w:rsidRDefault="001F4EF3">
      <w:pPr>
        <w:pStyle w:val="ConsPlusTitle"/>
        <w:jc w:val="center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2.3.6. ПРЕДПРИЯТИЯ ОБЩЕСТВЕННОГО ПИТАНИЯ</w:t>
      </w:r>
    </w:p>
    <w:p w:rsidR="001F4EF3" w:rsidRPr="001F4EF3" w:rsidRDefault="001F4EF3">
      <w:pPr>
        <w:pStyle w:val="ConsPlusTitle"/>
        <w:jc w:val="center"/>
        <w:rPr>
          <w:rFonts w:ascii="Times New Roman" w:hAnsi="Times New Roman" w:cs="Times New Roman"/>
        </w:rPr>
      </w:pPr>
    </w:p>
    <w:p w:rsidR="001F4EF3" w:rsidRPr="001F4EF3" w:rsidRDefault="001F4EF3">
      <w:pPr>
        <w:pStyle w:val="ConsPlusTitle"/>
        <w:jc w:val="center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РЕКОМЕНДАЦИИ</w:t>
      </w:r>
    </w:p>
    <w:p w:rsidR="001F4EF3" w:rsidRPr="001F4EF3" w:rsidRDefault="001F4EF3">
      <w:pPr>
        <w:pStyle w:val="ConsPlusTitle"/>
        <w:jc w:val="center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ПО ОРГАНИЗАЦИИ РАБОТЫ ПРЕДПРИЯТИЙ ОБЩЕСТВЕННОГО ПИТАНИЯ</w:t>
      </w:r>
    </w:p>
    <w:p w:rsidR="001F4EF3" w:rsidRPr="001F4EF3" w:rsidRDefault="001F4EF3">
      <w:pPr>
        <w:pStyle w:val="ConsPlusTitle"/>
        <w:jc w:val="center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В УСЛОВИЯХ СОХРАНЕНИЯ РИСКОВ РАСПРОСТРАНЕНИЯ COVID-19</w:t>
      </w:r>
    </w:p>
    <w:p w:rsidR="001F4EF3" w:rsidRPr="001F4EF3" w:rsidRDefault="001F4EF3">
      <w:pPr>
        <w:pStyle w:val="ConsPlusTitle"/>
        <w:jc w:val="center"/>
        <w:rPr>
          <w:rFonts w:ascii="Times New Roman" w:hAnsi="Times New Roman" w:cs="Times New Roman"/>
        </w:rPr>
      </w:pPr>
    </w:p>
    <w:p w:rsidR="001F4EF3" w:rsidRPr="001F4EF3" w:rsidRDefault="001F4EF3">
      <w:pPr>
        <w:pStyle w:val="ConsPlusTitle"/>
        <w:jc w:val="center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МЕТОДИЧЕСКИЕ РЕКОМЕНДАЦИИ</w:t>
      </w:r>
    </w:p>
    <w:p w:rsidR="001F4EF3" w:rsidRPr="001F4EF3" w:rsidRDefault="001F4EF3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1F4EF3">
        <w:rPr>
          <w:rFonts w:ascii="Times New Roman" w:hAnsi="Times New Roman" w:cs="Times New Roman"/>
        </w:rPr>
        <w:t>МР 3.1/2.3.6.0190-20</w:t>
      </w:r>
    </w:p>
    <w:bookmarkEnd w:id="0"/>
    <w:p w:rsidR="001F4EF3" w:rsidRPr="001F4EF3" w:rsidRDefault="001F4EF3">
      <w:pPr>
        <w:pStyle w:val="ConsPlusNormal"/>
        <w:jc w:val="both"/>
        <w:rPr>
          <w:rFonts w:ascii="Times New Roman" w:hAnsi="Times New Roman" w:cs="Times New Roman"/>
        </w:rPr>
      </w:pPr>
    </w:p>
    <w:p w:rsidR="001F4EF3" w:rsidRPr="001F4EF3" w:rsidRDefault="001F4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1. Разработаны Федеральной службой по надзору в сфере защиты прав потребителей и благополучия человека.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30 мая 2020 г.</w:t>
      </w:r>
    </w:p>
    <w:p w:rsidR="001F4EF3" w:rsidRPr="001F4EF3" w:rsidRDefault="001F4EF3">
      <w:pPr>
        <w:pStyle w:val="ConsPlusNormal"/>
        <w:jc w:val="both"/>
        <w:rPr>
          <w:rFonts w:ascii="Times New Roman" w:hAnsi="Times New Roman" w:cs="Times New Roman"/>
        </w:rPr>
      </w:pPr>
    </w:p>
    <w:p w:rsidR="001F4EF3" w:rsidRPr="001F4EF3" w:rsidRDefault="001F4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1.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Повторное использование одноразовых масок, а также использование увлаженных масок не допускается.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Обеспечение контроля за применением работниками средств индивидуальной защиты от воздействия вредных производственных факторов.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lastRenderedPageBreak/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 xml:space="preserve">5. Размещение столов в предприятиях общественного питания с соблюдением </w:t>
      </w:r>
      <w:proofErr w:type="spellStart"/>
      <w:r w:rsidRPr="001F4EF3">
        <w:rPr>
          <w:rFonts w:ascii="Times New Roman" w:hAnsi="Times New Roman" w:cs="Times New Roman"/>
        </w:rPr>
        <w:t>дистанцирования</w:t>
      </w:r>
      <w:proofErr w:type="spellEnd"/>
      <w:r w:rsidRPr="001F4EF3">
        <w:rPr>
          <w:rFonts w:ascii="Times New Roman" w:hAnsi="Times New Roman" w:cs="Times New Roman"/>
        </w:rPr>
        <w:t xml:space="preserve"> на расстоянии 1,5 м.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1F4EF3">
        <w:rPr>
          <w:rFonts w:ascii="Times New Roman" w:hAnsi="Times New Roman" w:cs="Times New Roman"/>
        </w:rPr>
        <w:t>вирулицидного</w:t>
      </w:r>
      <w:proofErr w:type="spellEnd"/>
      <w:r w:rsidRPr="001F4EF3">
        <w:rPr>
          <w:rFonts w:ascii="Times New Roman" w:hAnsi="Times New Roman" w:cs="Times New Roman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9.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10. Применение в закрытых помещениях с постоянным нахождением работников устройств для обеззараживания воздуха.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11. Проветривание (при возможности) рабочих помещений каждые 2 часа.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15. 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</w:t>
      </w:r>
    </w:p>
    <w:p w:rsidR="001F4EF3" w:rsidRPr="001F4EF3" w:rsidRDefault="001F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EF3">
        <w:rPr>
          <w:rFonts w:ascii="Times New Roman" w:hAnsi="Times New Roman" w:cs="Times New Roman"/>
        </w:rP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413FAF" w:rsidRDefault="00413FAF"/>
    <w:sectPr w:rsidR="00413FAF" w:rsidSect="00CA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F3"/>
    <w:rsid w:val="001F4EF3"/>
    <w:rsid w:val="004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05ADD-1EFF-44A0-B91F-3FABE000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Сиврюк Елена Александровна</dc:creator>
  <cp:keywords/>
  <dc:description/>
  <cp:lastModifiedBy>Сиврюк Елена Александровна</cp:lastModifiedBy>
  <cp:revision>1</cp:revision>
  <dcterms:created xsi:type="dcterms:W3CDTF">2020-08-31T16:30:00Z</dcterms:created>
  <dcterms:modified xsi:type="dcterms:W3CDTF">2020-08-31T16:31:00Z</dcterms:modified>
</cp:coreProperties>
</file>